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5CCC2" w14:textId="3C14AA23" w:rsidR="009C036D" w:rsidRDefault="009C036D">
      <w:pPr>
        <w:spacing w:after="0"/>
        <w:ind w:left="55"/>
        <w:jc w:val="center"/>
        <w:rPr>
          <w:b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35246F" wp14:editId="4EF6E717">
                <wp:simplePos x="0" y="0"/>
                <wp:positionH relativeFrom="column">
                  <wp:posOffset>-590550</wp:posOffset>
                </wp:positionH>
                <wp:positionV relativeFrom="paragraph">
                  <wp:posOffset>62548</wp:posOffset>
                </wp:positionV>
                <wp:extent cx="7054850" cy="10287000"/>
                <wp:effectExtent l="57150" t="57150" r="50800" b="571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4850" cy="10287000"/>
                        </a:xfrm>
                        <a:prstGeom prst="rect">
                          <a:avLst/>
                        </a:prstGeom>
                        <a:noFill/>
                        <a:ln w="1111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3C92D" id="Rectangle 7" o:spid="_x0000_s1026" style="position:absolute;margin-left:-46.5pt;margin-top:4.95pt;width:555.5pt;height:8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" filled="f" strokecolor="#1f3763 [1604]" strokeweight="8.75pt"/>
            </w:pict>
          </mc:Fallback>
        </mc:AlternateContent>
      </w:r>
    </w:p>
    <w:p w14:paraId="3F6CB991" w14:textId="2489231C" w:rsidR="005B3E8A" w:rsidRDefault="009C036D">
      <w:pPr>
        <w:spacing w:after="0"/>
        <w:ind w:left="55"/>
        <w:jc w:val="center"/>
      </w:pPr>
      <w:r>
        <w:rPr>
          <w:b/>
          <w:noProof/>
        </w:rPr>
        <w:drawing>
          <wp:inline distT="0" distB="0" distL="0" distR="0" wp14:anchorId="74E80C85" wp14:editId="2E978326">
            <wp:extent cx="1514475" cy="602291"/>
            <wp:effectExtent l="0" t="0" r="0" b="0"/>
            <wp:docPr id="1042381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381485" name="Picture 104238148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463" cy="60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7347">
        <w:rPr>
          <w:b/>
        </w:rPr>
        <w:t xml:space="preserve"> </w:t>
      </w:r>
    </w:p>
    <w:p w14:paraId="76A39B60" w14:textId="11B7D7B2" w:rsidR="00A62ECD" w:rsidRPr="00F8608B" w:rsidRDefault="00A62ECD" w:rsidP="00A62ECD">
      <w:pPr>
        <w:jc w:val="center"/>
        <w:rPr>
          <w:rFonts w:ascii="Arial" w:hAnsi="Arial" w:cs="Arial"/>
          <w:b/>
          <w:sz w:val="66"/>
          <w:szCs w:val="40"/>
        </w:rPr>
      </w:pPr>
      <w:r w:rsidRPr="00F8608B">
        <w:rPr>
          <w:rFonts w:ascii="Arial" w:hAnsi="Arial" w:cs="Arial"/>
          <w:b/>
          <w:color w:val="00B0F0"/>
          <w:sz w:val="60"/>
          <w:szCs w:val="72"/>
        </w:rPr>
        <w:t>ANNUAL PARISH MEETING</w:t>
      </w:r>
    </w:p>
    <w:p w14:paraId="0E1C7D0B" w14:textId="72862582" w:rsidR="003167FE" w:rsidRDefault="003167FE" w:rsidP="00A62ECD">
      <w:pPr>
        <w:jc w:val="center"/>
        <w:rPr>
          <w:rFonts w:ascii="Arial" w:hAnsi="Arial" w:cs="Arial"/>
          <w:b/>
          <w:sz w:val="72"/>
          <w:szCs w:val="40"/>
        </w:rPr>
      </w:pPr>
      <w:r>
        <w:rPr>
          <w:noProof/>
          <w:lang w:val="en-GB" w:eastAsia="en-GB"/>
        </w:rPr>
        <w:drawing>
          <wp:inline distT="0" distB="0" distL="0" distR="0" wp14:anchorId="71703925" wp14:editId="69B09228">
            <wp:extent cx="5721173" cy="1289050"/>
            <wp:effectExtent l="190500" t="190500" r="184785" b="196850"/>
            <wp:docPr id="3" name="Picture 3" descr="129 Rural Community Clip Art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9 Rural Community Clip Art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086" cy="1299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AE5C842" w14:textId="012A6D2F" w:rsidR="003167FE" w:rsidRPr="009C036D" w:rsidRDefault="009C036D" w:rsidP="003167FE">
      <w:pPr>
        <w:jc w:val="center"/>
        <w:rPr>
          <w:rFonts w:ascii="Arial" w:hAnsi="Arial" w:cs="Arial"/>
          <w:sz w:val="42"/>
          <w:szCs w:val="56"/>
        </w:rPr>
      </w:pPr>
      <w:r>
        <w:rPr>
          <w:rFonts w:ascii="Arial" w:hAnsi="Arial" w:cs="Arial"/>
          <w:sz w:val="42"/>
          <w:szCs w:val="56"/>
        </w:rPr>
        <w:t>Elohim Community Church</w:t>
      </w:r>
      <w:r w:rsidR="00356C38">
        <w:rPr>
          <w:rFonts w:ascii="Arial" w:hAnsi="Arial" w:cs="Arial"/>
          <w:sz w:val="42"/>
          <w:szCs w:val="56"/>
        </w:rPr>
        <w:t>, Barlestone</w:t>
      </w:r>
      <w:r w:rsidR="003167FE" w:rsidRPr="00F8608B">
        <w:rPr>
          <w:rFonts w:ascii="Arial" w:hAnsi="Arial" w:cs="Arial"/>
          <w:sz w:val="42"/>
          <w:szCs w:val="56"/>
        </w:rPr>
        <w:t xml:space="preserve">, </w:t>
      </w:r>
      <w:r>
        <w:rPr>
          <w:rFonts w:ascii="Arial" w:hAnsi="Arial" w:cs="Arial"/>
          <w:sz w:val="42"/>
          <w:szCs w:val="56"/>
        </w:rPr>
        <w:t>N</w:t>
      </w:r>
      <w:r w:rsidRPr="009C036D">
        <w:rPr>
          <w:rFonts w:ascii="Arial" w:hAnsi="Arial" w:cs="Arial"/>
          <w:sz w:val="42"/>
          <w:szCs w:val="56"/>
        </w:rPr>
        <w:t>ewbold Road Barlestone, CV13 0DZ</w:t>
      </w:r>
    </w:p>
    <w:p w14:paraId="1E259001" w14:textId="403B20B2" w:rsidR="003167FE" w:rsidRPr="0069129B" w:rsidRDefault="003167FE" w:rsidP="003167FE">
      <w:pPr>
        <w:jc w:val="center"/>
        <w:rPr>
          <w:rFonts w:ascii="Arial" w:hAnsi="Arial" w:cs="Arial"/>
          <w:b/>
          <w:sz w:val="6"/>
          <w:szCs w:val="40"/>
        </w:rPr>
      </w:pPr>
    </w:p>
    <w:p w14:paraId="19CC38B0" w14:textId="2838187E" w:rsidR="00A62ECD" w:rsidRPr="003167FE" w:rsidRDefault="008E762C" w:rsidP="003167FE">
      <w:pPr>
        <w:jc w:val="center"/>
        <w:rPr>
          <w:rFonts w:ascii="Arial" w:hAnsi="Arial" w:cs="Arial"/>
          <w:b/>
          <w:sz w:val="52"/>
          <w:szCs w:val="40"/>
        </w:rPr>
      </w:pPr>
      <w:r>
        <w:rPr>
          <w:rFonts w:ascii="Arial" w:hAnsi="Arial" w:cs="Arial"/>
          <w:b/>
          <w:sz w:val="52"/>
          <w:szCs w:val="40"/>
        </w:rPr>
        <w:t>Tuesday 26</w:t>
      </w:r>
      <w:r w:rsidR="00A215E4" w:rsidRPr="00A215E4">
        <w:rPr>
          <w:rFonts w:ascii="Arial" w:hAnsi="Arial" w:cs="Arial"/>
          <w:b/>
          <w:sz w:val="52"/>
          <w:szCs w:val="40"/>
          <w:vertAlign w:val="superscript"/>
        </w:rPr>
        <w:t>th</w:t>
      </w:r>
      <w:r w:rsidR="00A215E4">
        <w:rPr>
          <w:rFonts w:ascii="Arial" w:hAnsi="Arial" w:cs="Arial"/>
          <w:b/>
          <w:sz w:val="52"/>
          <w:szCs w:val="40"/>
        </w:rPr>
        <w:t xml:space="preserve"> </w:t>
      </w:r>
      <w:r w:rsidR="003167FE" w:rsidRPr="003167FE">
        <w:rPr>
          <w:rFonts w:ascii="Arial" w:hAnsi="Arial" w:cs="Arial"/>
          <w:b/>
          <w:sz w:val="52"/>
          <w:szCs w:val="40"/>
        </w:rPr>
        <w:t>May 202</w:t>
      </w:r>
      <w:r w:rsidR="00A215E4">
        <w:rPr>
          <w:rFonts w:ascii="Arial" w:hAnsi="Arial" w:cs="Arial"/>
          <w:b/>
          <w:sz w:val="52"/>
          <w:szCs w:val="40"/>
        </w:rPr>
        <w:t>5</w:t>
      </w:r>
      <w:r w:rsidR="003167FE">
        <w:rPr>
          <w:rFonts w:ascii="Arial" w:hAnsi="Arial" w:cs="Arial"/>
          <w:b/>
          <w:sz w:val="52"/>
          <w:szCs w:val="40"/>
        </w:rPr>
        <w:t xml:space="preserve"> at </w:t>
      </w:r>
      <w:r w:rsidR="00697654">
        <w:rPr>
          <w:rFonts w:ascii="Arial" w:hAnsi="Arial" w:cs="Arial"/>
          <w:b/>
          <w:sz w:val="52"/>
          <w:szCs w:val="72"/>
        </w:rPr>
        <w:t>7:</w:t>
      </w:r>
      <w:r w:rsidR="00C332A5">
        <w:rPr>
          <w:rFonts w:ascii="Arial" w:hAnsi="Arial" w:cs="Arial"/>
          <w:b/>
          <w:sz w:val="52"/>
          <w:szCs w:val="72"/>
        </w:rPr>
        <w:t>0</w:t>
      </w:r>
      <w:r w:rsidR="00697654">
        <w:rPr>
          <w:rFonts w:ascii="Arial" w:hAnsi="Arial" w:cs="Arial"/>
          <w:b/>
          <w:sz w:val="52"/>
          <w:szCs w:val="72"/>
        </w:rPr>
        <w:t>0</w:t>
      </w:r>
      <w:r w:rsidR="003167FE">
        <w:rPr>
          <w:rFonts w:ascii="Arial" w:hAnsi="Arial" w:cs="Arial"/>
          <w:b/>
          <w:sz w:val="52"/>
          <w:szCs w:val="72"/>
        </w:rPr>
        <w:t>pm</w:t>
      </w:r>
    </w:p>
    <w:p w14:paraId="14E7FCD4" w14:textId="00CAB0DF" w:rsidR="003167FE" w:rsidRPr="00F8608B" w:rsidRDefault="003167FE" w:rsidP="00A62ECD">
      <w:pPr>
        <w:jc w:val="center"/>
        <w:rPr>
          <w:rFonts w:ascii="Arial" w:hAnsi="Arial" w:cs="Arial"/>
          <w:b/>
          <w:sz w:val="14"/>
          <w:szCs w:val="36"/>
        </w:rPr>
      </w:pPr>
    </w:p>
    <w:p w14:paraId="7E3935FD" w14:textId="27F57967" w:rsidR="00A62ECD" w:rsidRPr="003F1A8F" w:rsidRDefault="008E762C" w:rsidP="00A62ECD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9AC31D" wp14:editId="0F3F2084">
                <wp:simplePos x="0" y="0"/>
                <wp:positionH relativeFrom="margin">
                  <wp:align>center</wp:align>
                </wp:positionH>
                <wp:positionV relativeFrom="paragraph">
                  <wp:posOffset>398145</wp:posOffset>
                </wp:positionV>
                <wp:extent cx="6256020" cy="1691640"/>
                <wp:effectExtent l="0" t="0" r="11430" b="228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020" cy="1691640"/>
                        </a:xfrm>
                        <a:prstGeom prst="rect">
                          <a:avLst/>
                        </a:prstGeom>
                        <a:solidFill>
                          <a:srgbClr val="77C4F0">
                            <a:alpha val="42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87C403" w14:textId="458A6DBE" w:rsidR="00A215E4" w:rsidRDefault="00A215E4" w:rsidP="00A215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9AC31D" id="Rectangle 6" o:spid="_x0000_s1026" style="position:absolute;left:0;text-align:left;margin-left:0;margin-top:31.35pt;width:492.6pt;height:133.2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" fillcolor="#77c4f0" strokecolor="#1f3763 [1604]" strokeweight="1pt">
                <v:fill opacity="27499f"/>
                <v:textbox>
                  <w:txbxContent>
                    <w:p w14:paraId="2987C403" w14:textId="458A6DBE" w:rsidR="00A215E4" w:rsidRDefault="00A215E4" w:rsidP="00A215E4"/>
                  </w:txbxContent>
                </v:textbox>
                <w10:wrap anchorx="margin"/>
              </v:rect>
            </w:pict>
          </mc:Fallback>
        </mc:AlternateContent>
      </w:r>
      <w:r w:rsidR="00A62ECD">
        <w:rPr>
          <w:rFonts w:ascii="Arial" w:hAnsi="Arial" w:cs="Arial"/>
          <w:b/>
          <w:sz w:val="36"/>
          <w:szCs w:val="36"/>
        </w:rPr>
        <w:t>AGENDA</w:t>
      </w:r>
    </w:p>
    <w:p w14:paraId="73D93886" w14:textId="06E6A0D7" w:rsidR="00A62ECD" w:rsidRPr="003167FE" w:rsidRDefault="00A62ECD" w:rsidP="003167FE">
      <w:pPr>
        <w:spacing w:after="0"/>
        <w:rPr>
          <w:rFonts w:ascii="Arial" w:hAnsi="Arial" w:cs="Arial"/>
          <w:b/>
          <w:sz w:val="12"/>
        </w:rPr>
      </w:pPr>
    </w:p>
    <w:p w14:paraId="52EC8330" w14:textId="7D393A30" w:rsidR="00A62ECD" w:rsidRDefault="00A215E4" w:rsidP="003167FE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Welcome by the Chairman</w:t>
      </w:r>
    </w:p>
    <w:p w14:paraId="77F7765A" w14:textId="0AC0F7F7" w:rsidR="00C332A5" w:rsidRPr="00F8608B" w:rsidRDefault="00C332A5" w:rsidP="003167FE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To receive the minutes from the previous Annual Parish Meeting on Monday 1</w:t>
      </w:r>
      <w:r w:rsidR="00A215E4">
        <w:rPr>
          <w:rFonts w:ascii="Arial" w:hAnsi="Arial" w:cs="Arial"/>
          <w:sz w:val="30"/>
          <w:szCs w:val="30"/>
        </w:rPr>
        <w:t>2</w:t>
      </w:r>
      <w:r w:rsidRPr="00C332A5">
        <w:rPr>
          <w:rFonts w:ascii="Arial" w:hAnsi="Arial" w:cs="Arial"/>
          <w:sz w:val="30"/>
          <w:szCs w:val="30"/>
          <w:vertAlign w:val="superscript"/>
        </w:rPr>
        <w:t>th</w:t>
      </w:r>
      <w:r>
        <w:rPr>
          <w:rFonts w:ascii="Arial" w:hAnsi="Arial" w:cs="Arial"/>
          <w:sz w:val="30"/>
          <w:szCs w:val="30"/>
        </w:rPr>
        <w:t xml:space="preserve"> May 202</w:t>
      </w:r>
      <w:r w:rsidR="008E762C">
        <w:rPr>
          <w:rFonts w:ascii="Arial" w:hAnsi="Arial" w:cs="Arial"/>
          <w:sz w:val="30"/>
          <w:szCs w:val="30"/>
        </w:rPr>
        <w:t>5</w:t>
      </w:r>
    </w:p>
    <w:p w14:paraId="0217B623" w14:textId="2B69A6FF" w:rsidR="003167FE" w:rsidRPr="00F8608B" w:rsidRDefault="003167FE" w:rsidP="003167FE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30"/>
          <w:szCs w:val="30"/>
        </w:rPr>
      </w:pPr>
      <w:r w:rsidRPr="00F8608B">
        <w:rPr>
          <w:rFonts w:ascii="Arial" w:hAnsi="Arial" w:cs="Arial"/>
          <w:sz w:val="30"/>
          <w:szCs w:val="30"/>
        </w:rPr>
        <w:t>Chairman’s report on Parish Council activities over the last year</w:t>
      </w:r>
    </w:p>
    <w:p w14:paraId="6E6DBB9A" w14:textId="320C208D" w:rsidR="009311B7" w:rsidRPr="00F8608B" w:rsidRDefault="00C332A5" w:rsidP="003167FE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Update reports from c</w:t>
      </w:r>
      <w:r w:rsidR="009311B7">
        <w:rPr>
          <w:rFonts w:ascii="Arial" w:hAnsi="Arial" w:cs="Arial"/>
          <w:sz w:val="30"/>
          <w:szCs w:val="30"/>
        </w:rPr>
        <w:t xml:space="preserve">ommunity </w:t>
      </w:r>
      <w:r>
        <w:rPr>
          <w:rFonts w:ascii="Arial" w:hAnsi="Arial" w:cs="Arial"/>
          <w:sz w:val="30"/>
          <w:szCs w:val="30"/>
        </w:rPr>
        <w:t>g</w:t>
      </w:r>
      <w:r w:rsidR="009311B7">
        <w:rPr>
          <w:rFonts w:ascii="Arial" w:hAnsi="Arial" w:cs="Arial"/>
          <w:sz w:val="30"/>
          <w:szCs w:val="30"/>
        </w:rPr>
        <w:t xml:space="preserve">roups and </w:t>
      </w:r>
      <w:r>
        <w:rPr>
          <w:rFonts w:ascii="Arial" w:hAnsi="Arial" w:cs="Arial"/>
          <w:sz w:val="30"/>
          <w:szCs w:val="30"/>
        </w:rPr>
        <w:t>o</w:t>
      </w:r>
      <w:r w:rsidR="009311B7">
        <w:rPr>
          <w:rFonts w:ascii="Arial" w:hAnsi="Arial" w:cs="Arial"/>
          <w:sz w:val="30"/>
          <w:szCs w:val="30"/>
        </w:rPr>
        <w:t>rganisations</w:t>
      </w:r>
    </w:p>
    <w:p w14:paraId="089A3EBE" w14:textId="3CA1A28B" w:rsidR="003167FE" w:rsidRPr="00F8608B" w:rsidRDefault="003167FE" w:rsidP="003167FE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30"/>
          <w:szCs w:val="30"/>
        </w:rPr>
      </w:pPr>
      <w:r w:rsidRPr="00F8608B">
        <w:rPr>
          <w:rFonts w:ascii="Arial" w:hAnsi="Arial" w:cs="Arial"/>
          <w:sz w:val="30"/>
          <w:szCs w:val="30"/>
        </w:rPr>
        <w:t>Questions from Parishioners</w:t>
      </w:r>
    </w:p>
    <w:p w14:paraId="6CFE4884" w14:textId="77777777" w:rsidR="00C332A5" w:rsidRDefault="00C332A5" w:rsidP="00C332A5">
      <w:pPr>
        <w:spacing w:after="0"/>
        <w:rPr>
          <w:rFonts w:ascii="Arial" w:hAnsi="Arial" w:cs="Arial"/>
          <w:sz w:val="30"/>
          <w:szCs w:val="30"/>
        </w:rPr>
      </w:pPr>
    </w:p>
    <w:p w14:paraId="5589392E" w14:textId="77777777" w:rsidR="00C332A5" w:rsidRDefault="00C332A5" w:rsidP="00C332A5">
      <w:pPr>
        <w:spacing w:after="0"/>
        <w:rPr>
          <w:rFonts w:ascii="Arial" w:hAnsi="Arial" w:cs="Arial"/>
          <w:sz w:val="30"/>
          <w:szCs w:val="30"/>
        </w:rPr>
      </w:pPr>
    </w:p>
    <w:p w14:paraId="487079A9" w14:textId="77777777" w:rsidR="008E762C" w:rsidRDefault="008E762C" w:rsidP="00C332A5">
      <w:pPr>
        <w:spacing w:after="0"/>
        <w:rPr>
          <w:rFonts w:ascii="Arial" w:hAnsi="Arial" w:cs="Arial"/>
          <w:sz w:val="30"/>
          <w:szCs w:val="30"/>
        </w:rPr>
      </w:pPr>
    </w:p>
    <w:p w14:paraId="24EA9145" w14:textId="005498A4" w:rsidR="003A5F32" w:rsidRPr="00C332A5" w:rsidRDefault="003A5F32" w:rsidP="00C332A5">
      <w:pPr>
        <w:spacing w:after="0"/>
        <w:rPr>
          <w:rFonts w:ascii="Arial" w:hAnsi="Arial" w:cs="Arial"/>
          <w:color w:val="auto"/>
          <w:sz w:val="30"/>
          <w:szCs w:val="30"/>
        </w:rPr>
      </w:pPr>
      <w:r w:rsidRPr="00C332A5">
        <w:rPr>
          <w:rFonts w:ascii="Arial" w:hAnsi="Arial" w:cs="Arial"/>
          <w:sz w:val="30"/>
          <w:szCs w:val="30"/>
        </w:rPr>
        <w:t>T</w:t>
      </w:r>
      <w:r w:rsidR="00F8608B" w:rsidRPr="00C332A5">
        <w:rPr>
          <w:rFonts w:ascii="Arial" w:hAnsi="Arial" w:cs="Arial"/>
          <w:sz w:val="30"/>
          <w:szCs w:val="30"/>
        </w:rPr>
        <w:t xml:space="preserve">he Annual Parish Meeting is a SEPARATE meeting where the Parish Council reports to its electorate on what it has accomplished in the preceding year. It is open to all electors of </w:t>
      </w:r>
      <w:r w:rsidR="009C036D" w:rsidRPr="00C332A5">
        <w:rPr>
          <w:rFonts w:ascii="Arial" w:hAnsi="Arial" w:cs="Arial"/>
          <w:sz w:val="30"/>
          <w:szCs w:val="30"/>
        </w:rPr>
        <w:t>Osbaston</w:t>
      </w:r>
      <w:r w:rsidRPr="00C332A5">
        <w:rPr>
          <w:rFonts w:ascii="Arial" w:hAnsi="Arial" w:cs="Arial"/>
          <w:sz w:val="30"/>
          <w:szCs w:val="30"/>
        </w:rPr>
        <w:t xml:space="preserve"> Parish who have the </w:t>
      </w:r>
      <w:r w:rsidR="00F8608B" w:rsidRPr="00C332A5">
        <w:rPr>
          <w:rFonts w:ascii="Arial" w:hAnsi="Arial" w:cs="Arial"/>
          <w:sz w:val="30"/>
          <w:szCs w:val="30"/>
        </w:rPr>
        <w:t xml:space="preserve">right to speak on any matter of local interest. </w:t>
      </w:r>
      <w:r w:rsidRPr="00C332A5">
        <w:rPr>
          <w:rFonts w:ascii="Arial" w:hAnsi="Arial" w:cs="Arial"/>
          <w:color w:val="auto"/>
          <w:sz w:val="30"/>
          <w:szCs w:val="30"/>
        </w:rPr>
        <w:t>This meeting is being convened under the Local Government Act 1972 section 14</w:t>
      </w:r>
    </w:p>
    <w:p w14:paraId="5B17581C" w14:textId="77777777" w:rsidR="009C036D" w:rsidRDefault="009C036D" w:rsidP="003A5F32">
      <w:pPr>
        <w:rPr>
          <w:rFonts w:ascii="Arial" w:hAnsi="Arial" w:cs="Arial"/>
          <w:b/>
          <w:i/>
          <w:color w:val="323E4F" w:themeColor="text2" w:themeShade="BF"/>
          <w:sz w:val="24"/>
          <w:szCs w:val="30"/>
        </w:rPr>
      </w:pPr>
    </w:p>
    <w:p w14:paraId="065E3AEC" w14:textId="77777777" w:rsidR="00424BE3" w:rsidRPr="00424BE3" w:rsidRDefault="00424BE3" w:rsidP="003A5F32">
      <w:pPr>
        <w:rPr>
          <w:rFonts w:ascii="Arial" w:hAnsi="Arial" w:cs="Arial"/>
          <w:b/>
          <w:i/>
          <w:color w:val="323E4F" w:themeColor="text2" w:themeShade="BF"/>
          <w:sz w:val="14"/>
          <w:szCs w:val="20"/>
        </w:rPr>
      </w:pPr>
    </w:p>
    <w:p w14:paraId="1167A52D" w14:textId="73AC23A2" w:rsidR="0069129B" w:rsidRPr="0069129B" w:rsidRDefault="0069129B" w:rsidP="0069129B">
      <w:pPr>
        <w:pStyle w:val="ListParagraph"/>
        <w:spacing w:after="0"/>
        <w:ind w:left="1440"/>
        <w:jc w:val="right"/>
        <w:rPr>
          <w:sz w:val="26"/>
        </w:rPr>
      </w:pPr>
      <w:r w:rsidRPr="0069129B">
        <w:rPr>
          <w:sz w:val="26"/>
        </w:rPr>
        <w:t xml:space="preserve">Cllr </w:t>
      </w:r>
      <w:r w:rsidR="00C332A5">
        <w:rPr>
          <w:sz w:val="26"/>
        </w:rPr>
        <w:t>Andy Elliott</w:t>
      </w:r>
    </w:p>
    <w:p w14:paraId="71F59B9E" w14:textId="06B765E5" w:rsidR="0069129B" w:rsidRPr="0069129B" w:rsidRDefault="0069129B" w:rsidP="0069129B">
      <w:pPr>
        <w:pStyle w:val="ListParagraph"/>
        <w:spacing w:after="0"/>
        <w:ind w:left="1440"/>
        <w:jc w:val="right"/>
        <w:rPr>
          <w:sz w:val="26"/>
        </w:rPr>
      </w:pPr>
      <w:r w:rsidRPr="0069129B">
        <w:rPr>
          <w:sz w:val="26"/>
        </w:rPr>
        <w:t xml:space="preserve">Chairman of </w:t>
      </w:r>
      <w:r w:rsidR="00356C38">
        <w:rPr>
          <w:sz w:val="26"/>
        </w:rPr>
        <w:t xml:space="preserve">Osbaston </w:t>
      </w:r>
      <w:r w:rsidRPr="0069129B">
        <w:rPr>
          <w:sz w:val="26"/>
        </w:rPr>
        <w:t>Parish Council</w:t>
      </w:r>
    </w:p>
    <w:p w14:paraId="33E2397C" w14:textId="3B4BF871" w:rsidR="00F923AF" w:rsidRPr="0069129B" w:rsidRDefault="0069129B" w:rsidP="0069129B">
      <w:pPr>
        <w:pStyle w:val="ListParagraph"/>
        <w:spacing w:after="0"/>
        <w:ind w:left="1440"/>
        <w:jc w:val="right"/>
        <w:rPr>
          <w:rFonts w:ascii="Arial" w:hAnsi="Arial" w:cs="Arial"/>
          <w:sz w:val="38"/>
          <w:szCs w:val="28"/>
        </w:rPr>
      </w:pPr>
      <w:r w:rsidRPr="0069129B">
        <w:rPr>
          <w:sz w:val="26"/>
        </w:rPr>
        <w:t xml:space="preserve">Dated </w:t>
      </w:r>
      <w:r w:rsidR="008E762C">
        <w:rPr>
          <w:sz w:val="26"/>
        </w:rPr>
        <w:t>15</w:t>
      </w:r>
      <w:r w:rsidR="008E762C" w:rsidRPr="008E762C">
        <w:rPr>
          <w:sz w:val="26"/>
          <w:vertAlign w:val="superscript"/>
        </w:rPr>
        <w:t>th</w:t>
      </w:r>
      <w:r w:rsidR="008E762C">
        <w:rPr>
          <w:sz w:val="26"/>
        </w:rPr>
        <w:t xml:space="preserve"> </w:t>
      </w:r>
      <w:r w:rsidR="00A215E4">
        <w:rPr>
          <w:sz w:val="26"/>
        </w:rPr>
        <w:t xml:space="preserve">May </w:t>
      </w:r>
      <w:r w:rsidRPr="0069129B">
        <w:rPr>
          <w:sz w:val="26"/>
        </w:rPr>
        <w:t>202</w:t>
      </w:r>
      <w:r w:rsidR="008E762C">
        <w:rPr>
          <w:sz w:val="26"/>
        </w:rPr>
        <w:t>6</w:t>
      </w:r>
    </w:p>
    <w:sectPr w:rsidR="00F923AF" w:rsidRPr="0069129B" w:rsidSect="00DE44EB">
      <w:pgSz w:w="11906" w:h="16838"/>
      <w:pgMar w:top="284" w:right="991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B5198"/>
    <w:multiLevelType w:val="hybridMultilevel"/>
    <w:tmpl w:val="DDE2DFFC"/>
    <w:lvl w:ilvl="0" w:tplc="56DA3FB2">
      <w:start w:val="1"/>
      <w:numFmt w:val="decimal"/>
      <w:lvlText w:val="%1)"/>
      <w:lvlJc w:val="left"/>
      <w:pPr>
        <w:ind w:left="2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5BC0BF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66A50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C0C55B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F5E3F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3E86F6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578BE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4A8B4A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5C6C2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050C0F"/>
    <w:multiLevelType w:val="hybridMultilevel"/>
    <w:tmpl w:val="774888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32250F"/>
    <w:multiLevelType w:val="hybridMultilevel"/>
    <w:tmpl w:val="DD42D198"/>
    <w:lvl w:ilvl="0" w:tplc="5D74AB82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261304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C2F4C4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5412A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32CBB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7A896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4003FA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C44C4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9268B2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371E50"/>
    <w:multiLevelType w:val="hybridMultilevel"/>
    <w:tmpl w:val="3B602958"/>
    <w:lvl w:ilvl="0" w:tplc="7C52F796">
      <w:start w:val="1"/>
      <w:numFmt w:val="lowerLetter"/>
      <w:lvlText w:val="%1)"/>
      <w:lvlJc w:val="left"/>
      <w:pPr>
        <w:ind w:left="2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B0FB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8AF89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06EEE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FE51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DEE99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52D3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B443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2A621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1754326">
    <w:abstractNumId w:val="2"/>
  </w:num>
  <w:num w:numId="2" w16cid:durableId="192040720">
    <w:abstractNumId w:val="3"/>
  </w:num>
  <w:num w:numId="3" w16cid:durableId="1100178113">
    <w:abstractNumId w:val="0"/>
  </w:num>
  <w:num w:numId="4" w16cid:durableId="702823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E8A"/>
    <w:rsid w:val="000404E4"/>
    <w:rsid w:val="00076060"/>
    <w:rsid w:val="00164FC9"/>
    <w:rsid w:val="0026750C"/>
    <w:rsid w:val="00296590"/>
    <w:rsid w:val="002E1A77"/>
    <w:rsid w:val="003167FE"/>
    <w:rsid w:val="00356C38"/>
    <w:rsid w:val="003A5F32"/>
    <w:rsid w:val="00424BE3"/>
    <w:rsid w:val="004938EE"/>
    <w:rsid w:val="004D0CF8"/>
    <w:rsid w:val="0055099F"/>
    <w:rsid w:val="005B3E8A"/>
    <w:rsid w:val="0069129B"/>
    <w:rsid w:val="00697654"/>
    <w:rsid w:val="008E762C"/>
    <w:rsid w:val="009311B7"/>
    <w:rsid w:val="009C036D"/>
    <w:rsid w:val="00A215E4"/>
    <w:rsid w:val="00A62ECD"/>
    <w:rsid w:val="00C332A5"/>
    <w:rsid w:val="00DE44EB"/>
    <w:rsid w:val="00ED4D09"/>
    <w:rsid w:val="00F3535A"/>
    <w:rsid w:val="00F3554E"/>
    <w:rsid w:val="00F8608B"/>
    <w:rsid w:val="00F923AF"/>
    <w:rsid w:val="00FD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77c4f0"/>
    </o:shapedefaults>
    <o:shapelayout v:ext="edit">
      <o:idmap v:ext="edit" data="1"/>
    </o:shapelayout>
  </w:shapeDefaults>
  <w:decimalSymbol w:val="."/>
  <w:listSeparator w:val=","/>
  <w14:docId w14:val="629A4376"/>
  <w15:docId w15:val="{50E41263-107C-4378-894C-59ED00BD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0" w:line="267" w:lineRule="auto"/>
      <w:ind w:left="20" w:hanging="10"/>
      <w:outlineLvl w:val="0"/>
    </w:pPr>
    <w:rPr>
      <w:rFonts w:ascii="Calibri" w:eastAsia="Calibri" w:hAnsi="Calibri" w:cs="Calibri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0" w:line="267" w:lineRule="auto"/>
      <w:ind w:left="20" w:hanging="10"/>
      <w:outlineLvl w:val="1"/>
    </w:pPr>
    <w:rPr>
      <w:rFonts w:ascii="Calibri" w:eastAsia="Calibri" w:hAnsi="Calibri" w:cs="Calibri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6"/>
      <w:outlineLvl w:val="2"/>
    </w:pPr>
    <w:rPr>
      <w:rFonts w:ascii="Calibri" w:eastAsia="Calibri" w:hAnsi="Calibri" w:cs="Calibri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A62EC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val="en-GB"/>
    </w:rPr>
  </w:style>
  <w:style w:type="paragraph" w:customStyle="1" w:styleId="ecxmsonormal">
    <w:name w:val="ecxmsonormal"/>
    <w:basedOn w:val="Normal"/>
    <w:rsid w:val="00A62ECD"/>
    <w:pPr>
      <w:spacing w:after="324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Lowe</dc:creator>
  <cp:keywords/>
  <dc:description/>
  <cp:lastModifiedBy>Joanne Lowe</cp:lastModifiedBy>
  <cp:revision>2</cp:revision>
  <cp:lastPrinted>2023-05-08T00:00:00Z</cp:lastPrinted>
  <dcterms:created xsi:type="dcterms:W3CDTF">2026-05-15T15:40:00Z</dcterms:created>
  <dcterms:modified xsi:type="dcterms:W3CDTF">2026-05-15T15:40:00Z</dcterms:modified>
</cp:coreProperties>
</file>